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F311" w14:textId="7B5F73A8" w:rsidR="005453E6" w:rsidRDefault="005453E6" w:rsidP="001A2109">
      <w:pPr>
        <w:rPr>
          <w:rFonts w:ascii="ＭＳ Ｐゴシック" w:eastAsia="ＭＳ Ｐゴシック"/>
          <w:sz w:val="24"/>
          <w:szCs w:val="28"/>
        </w:rPr>
      </w:pPr>
      <w:r>
        <w:rPr>
          <w:rFonts w:hint="eastAsia"/>
          <w:noProof/>
        </w:rPr>
        <mc:AlternateContent>
          <mc:Choice Requires="wps">
            <w:drawing>
              <wp:anchor distT="0" distB="0" distL="114300" distR="114300" simplePos="0" relativeHeight="251659264" behindDoc="0" locked="0" layoutInCell="1" allowOverlap="1" wp14:anchorId="306EE484" wp14:editId="4F07EB4A">
                <wp:simplePos x="0" y="0"/>
                <wp:positionH relativeFrom="column">
                  <wp:posOffset>0</wp:posOffset>
                </wp:positionH>
                <wp:positionV relativeFrom="paragraph">
                  <wp:posOffset>175260</wp:posOffset>
                </wp:positionV>
                <wp:extent cx="685800" cy="8896350"/>
                <wp:effectExtent l="0" t="0" r="19050" b="19050"/>
                <wp:wrapSquare wrapText="bothSides"/>
                <wp:docPr id="6993039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896350"/>
                        </a:xfrm>
                        <a:prstGeom prst="rect">
                          <a:avLst/>
                        </a:prstGeom>
                        <a:solidFill>
                          <a:srgbClr val="FFFFFF"/>
                        </a:solidFill>
                        <a:ln w="9525">
                          <a:solidFill>
                            <a:srgbClr val="000000"/>
                          </a:solidFill>
                          <a:miter lim="800000"/>
                          <a:headEnd/>
                          <a:tailEnd/>
                        </a:ln>
                      </wps:spPr>
                      <wps:txbx>
                        <w:txbxContent>
                          <w:p w14:paraId="29416203" w14:textId="4ADE04B2" w:rsidR="005453E6" w:rsidRDefault="005453E6" w:rsidP="005453E6">
                            <w:pPr>
                              <w:ind w:firstLineChars="100" w:firstLine="160"/>
                              <w:rPr>
                                <w:sz w:val="16"/>
                                <w:szCs w:val="16"/>
                              </w:rPr>
                            </w:pPr>
                            <w:r>
                              <w:rPr>
                                <w:rFonts w:hint="eastAsia"/>
                                <w:sz w:val="16"/>
                                <w:szCs w:val="16"/>
                              </w:rPr>
                              <w:t>演題</w:t>
                            </w:r>
                            <w:r w:rsidR="003B4B9D">
                              <w:rPr>
                                <w:rFonts w:hint="eastAsia"/>
                                <w:sz w:val="16"/>
                                <w:szCs w:val="16"/>
                              </w:rPr>
                              <w:t>名</w:t>
                            </w:r>
                          </w:p>
                          <w:p w14:paraId="3BCE61B3" w14:textId="41E30625" w:rsidR="003B4B9D" w:rsidRDefault="003B4B9D" w:rsidP="005453E6">
                            <w:pPr>
                              <w:rPr>
                                <w:sz w:val="16"/>
                                <w:szCs w:val="16"/>
                              </w:rPr>
                            </w:pPr>
                            <w:r>
                              <w:rPr>
                                <w:rFonts w:hint="eastAsia"/>
                                <w:sz w:val="16"/>
                                <w:szCs w:val="16"/>
                              </w:rPr>
                              <w:t xml:space="preserve">　英文名</w:t>
                            </w:r>
                          </w:p>
                          <w:p w14:paraId="7C196B08" w14:textId="3D6F9767" w:rsidR="005453E6" w:rsidRDefault="005453E6" w:rsidP="003B4B9D">
                            <w:pPr>
                              <w:ind w:firstLineChars="300" w:firstLine="480"/>
                              <w:rPr>
                                <w:sz w:val="16"/>
                                <w:szCs w:val="16"/>
                              </w:rPr>
                            </w:pPr>
                            <w:r>
                              <w:rPr>
                                <w:rFonts w:hint="eastAsia"/>
                                <w:sz w:val="16"/>
                                <w:szCs w:val="16"/>
                              </w:rPr>
                              <w:t>氏名</w:t>
                            </w:r>
                          </w:p>
                          <w:p w14:paraId="762C0D03" w14:textId="03244DA5" w:rsidR="005453E6" w:rsidRDefault="003B4B9D" w:rsidP="003B4B9D">
                            <w:pPr>
                              <w:ind w:firstLineChars="100" w:firstLine="160"/>
                              <w:rPr>
                                <w:sz w:val="16"/>
                                <w:szCs w:val="16"/>
                              </w:rPr>
                            </w:pPr>
                            <w:r>
                              <w:rPr>
                                <w:rFonts w:hint="eastAsia"/>
                                <w:sz w:val="16"/>
                                <w:szCs w:val="16"/>
                              </w:rPr>
                              <w:t>英文氏名</w:t>
                            </w:r>
                          </w:p>
                          <w:p w14:paraId="3AB065E7" w14:textId="77777777" w:rsidR="003B4B9D" w:rsidRDefault="003B4B9D" w:rsidP="005453E6">
                            <w:pPr>
                              <w:ind w:firstLineChars="200" w:firstLine="320"/>
                              <w:rPr>
                                <w:sz w:val="16"/>
                                <w:szCs w:val="16"/>
                              </w:rPr>
                            </w:pPr>
                          </w:p>
                          <w:p w14:paraId="12FC16B7" w14:textId="22C35569" w:rsidR="005453E6" w:rsidRDefault="005453E6" w:rsidP="005453E6">
                            <w:pPr>
                              <w:ind w:firstLineChars="200" w:firstLine="320"/>
                              <w:rPr>
                                <w:sz w:val="16"/>
                                <w:szCs w:val="16"/>
                              </w:rPr>
                            </w:pPr>
                            <w:r>
                              <w:rPr>
                                <w:rFonts w:hint="eastAsia"/>
                                <w:sz w:val="16"/>
                                <w:szCs w:val="16"/>
                              </w:rPr>
                              <w:t>所属先</w:t>
                            </w:r>
                          </w:p>
                          <w:p w14:paraId="6C00303D" w14:textId="368B1442" w:rsidR="005453E6" w:rsidRDefault="003B4B9D" w:rsidP="003B4B9D">
                            <w:pPr>
                              <w:ind w:firstLineChars="100" w:firstLine="160"/>
                              <w:rPr>
                                <w:sz w:val="16"/>
                                <w:szCs w:val="16"/>
                              </w:rPr>
                            </w:pPr>
                            <w:r>
                              <w:rPr>
                                <w:rFonts w:hint="eastAsia"/>
                                <w:sz w:val="16"/>
                                <w:szCs w:val="16"/>
                              </w:rPr>
                              <w:t>英文所属</w:t>
                            </w:r>
                          </w:p>
                          <w:p w14:paraId="5E47721E" w14:textId="77777777" w:rsidR="005453E6" w:rsidRDefault="005453E6" w:rsidP="005453E6">
                            <w:pPr>
                              <w:rPr>
                                <w:sz w:val="16"/>
                                <w:szCs w:val="16"/>
                              </w:rPr>
                            </w:pPr>
                          </w:p>
                          <w:p w14:paraId="2D3C2F82" w14:textId="77777777" w:rsidR="005B28B1" w:rsidRDefault="005B28B1" w:rsidP="005453E6">
                            <w:pPr>
                              <w:ind w:firstLineChars="300" w:firstLine="480"/>
                              <w:rPr>
                                <w:sz w:val="16"/>
                                <w:szCs w:val="16"/>
                              </w:rPr>
                            </w:pPr>
                          </w:p>
                          <w:p w14:paraId="75F1E0B5" w14:textId="57B09B21" w:rsidR="005453E6" w:rsidRDefault="005453E6" w:rsidP="005453E6">
                            <w:pPr>
                              <w:ind w:firstLineChars="300" w:firstLine="480"/>
                              <w:rPr>
                                <w:sz w:val="16"/>
                                <w:szCs w:val="16"/>
                              </w:rPr>
                            </w:pPr>
                            <w:r>
                              <w:rPr>
                                <w:rFonts w:hint="eastAsia"/>
                                <w:sz w:val="16"/>
                                <w:szCs w:val="16"/>
                              </w:rPr>
                              <w:t>本文</w:t>
                            </w:r>
                          </w:p>
                          <w:p w14:paraId="377470AF" w14:textId="4E993479" w:rsidR="005453E6" w:rsidRDefault="005453E6" w:rsidP="005453E6">
                            <w:pPr>
                              <w:rPr>
                                <w:sz w:val="16"/>
                                <w:szCs w:val="16"/>
                              </w:rPr>
                            </w:pPr>
                          </w:p>
                          <w:p w14:paraId="0786512A" w14:textId="77777777" w:rsidR="00400E62" w:rsidRDefault="00400E62" w:rsidP="005453E6">
                            <w:pPr>
                              <w:rPr>
                                <w:sz w:val="16"/>
                                <w:szCs w:val="16"/>
                              </w:rPr>
                            </w:pPr>
                          </w:p>
                          <w:p w14:paraId="451F904B" w14:textId="77777777" w:rsidR="00400E62" w:rsidRDefault="00400E62" w:rsidP="005453E6">
                            <w:pPr>
                              <w:rPr>
                                <w:sz w:val="16"/>
                                <w:szCs w:val="16"/>
                              </w:rPr>
                            </w:pPr>
                          </w:p>
                          <w:p w14:paraId="0913C225" w14:textId="77777777" w:rsidR="005453E6" w:rsidRDefault="005453E6" w:rsidP="005453E6">
                            <w:pPr>
                              <w:rPr>
                                <w:sz w:val="16"/>
                                <w:szCs w:val="16"/>
                              </w:rPr>
                            </w:pPr>
                          </w:p>
                          <w:p w14:paraId="560BAD61" w14:textId="36ECB290" w:rsidR="005453E6" w:rsidRPr="00400E62" w:rsidRDefault="00400E62" w:rsidP="005453E6">
                            <w:pPr>
                              <w:rPr>
                                <w:color w:val="FF0000"/>
                                <w:sz w:val="16"/>
                                <w:szCs w:val="16"/>
                              </w:rPr>
                            </w:pPr>
                            <w:r w:rsidRPr="00400E62">
                              <w:rPr>
                                <w:rFonts w:hint="eastAsia"/>
                                <w:color w:val="FF0000"/>
                                <w:sz w:val="16"/>
                                <w:szCs w:val="16"/>
                              </w:rPr>
                              <w:t>※</w:t>
                            </w:r>
                            <w:r w:rsidR="005453E6" w:rsidRPr="00400E62">
                              <w:rPr>
                                <w:rFonts w:hint="eastAsia"/>
                                <w:color w:val="FF0000"/>
                                <w:sz w:val="16"/>
                                <w:szCs w:val="16"/>
                              </w:rPr>
                              <w:t>ページを跨いで作成をしないでください。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EE484" id="_x0000_t202" coordsize="21600,21600" o:spt="202" path="m,l,21600r21600,l21600,xe">
                <v:stroke joinstyle="miter"/>
                <v:path gradientshapeok="t" o:connecttype="rect"/>
              </v:shapetype>
              <v:shape id="テキスト ボックス 2" o:spid="_x0000_s1026" type="#_x0000_t202" style="position:absolute;left:0;text-align:left;margin-left:0;margin-top:13.8pt;width:54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">
                <v:textbox inset="5.85pt,.7pt,5.85pt,.7pt">
                  <w:txbxContent>
                    <w:p w14:paraId="29416203" w14:textId="4ADE04B2" w:rsidR="005453E6" w:rsidRDefault="005453E6" w:rsidP="005453E6">
                      <w:pPr>
                        <w:ind w:firstLineChars="100" w:firstLine="160"/>
                        <w:rPr>
                          <w:rFonts w:hint="eastAsia"/>
                          <w:sz w:val="16"/>
                          <w:szCs w:val="16"/>
                        </w:rPr>
                      </w:pPr>
                      <w:r>
                        <w:rPr>
                          <w:rFonts w:hint="eastAsia"/>
                          <w:sz w:val="16"/>
                          <w:szCs w:val="16"/>
                        </w:rPr>
                        <w:t>演題</w:t>
                      </w:r>
                      <w:r w:rsidR="003B4B9D">
                        <w:rPr>
                          <w:rFonts w:hint="eastAsia"/>
                          <w:sz w:val="16"/>
                          <w:szCs w:val="16"/>
                        </w:rPr>
                        <w:t>名</w:t>
                      </w:r>
                    </w:p>
                    <w:p w14:paraId="3BCE61B3" w14:textId="41E30625" w:rsidR="003B4B9D" w:rsidRDefault="003B4B9D" w:rsidP="005453E6">
                      <w:pPr>
                        <w:rPr>
                          <w:rFonts w:hint="eastAsia"/>
                          <w:sz w:val="16"/>
                          <w:szCs w:val="16"/>
                        </w:rPr>
                      </w:pPr>
                      <w:r>
                        <w:rPr>
                          <w:rFonts w:hint="eastAsia"/>
                          <w:sz w:val="16"/>
                          <w:szCs w:val="16"/>
                        </w:rPr>
                        <w:t xml:space="preserve">　英文名</w:t>
                      </w:r>
                    </w:p>
                    <w:p w14:paraId="7C196B08" w14:textId="3D6F9767" w:rsidR="005453E6" w:rsidRDefault="005453E6" w:rsidP="003B4B9D">
                      <w:pPr>
                        <w:ind w:firstLineChars="300" w:firstLine="480"/>
                        <w:rPr>
                          <w:rFonts w:hint="eastAsia"/>
                          <w:sz w:val="16"/>
                          <w:szCs w:val="16"/>
                        </w:rPr>
                      </w:pPr>
                      <w:r>
                        <w:rPr>
                          <w:rFonts w:hint="eastAsia"/>
                          <w:sz w:val="16"/>
                          <w:szCs w:val="16"/>
                        </w:rPr>
                        <w:t>氏名</w:t>
                      </w:r>
                    </w:p>
                    <w:p w14:paraId="762C0D03" w14:textId="03244DA5" w:rsidR="005453E6" w:rsidRDefault="003B4B9D" w:rsidP="003B4B9D">
                      <w:pPr>
                        <w:ind w:firstLineChars="100" w:firstLine="160"/>
                        <w:rPr>
                          <w:rFonts w:hint="eastAsia"/>
                          <w:sz w:val="16"/>
                          <w:szCs w:val="16"/>
                        </w:rPr>
                      </w:pPr>
                      <w:r>
                        <w:rPr>
                          <w:rFonts w:hint="eastAsia"/>
                          <w:sz w:val="16"/>
                          <w:szCs w:val="16"/>
                        </w:rPr>
                        <w:t>英文氏名</w:t>
                      </w:r>
                    </w:p>
                    <w:p w14:paraId="3AB065E7" w14:textId="77777777" w:rsidR="003B4B9D" w:rsidRDefault="003B4B9D" w:rsidP="005453E6">
                      <w:pPr>
                        <w:ind w:firstLineChars="200" w:firstLine="320"/>
                        <w:rPr>
                          <w:sz w:val="16"/>
                          <w:szCs w:val="16"/>
                        </w:rPr>
                      </w:pPr>
                    </w:p>
                    <w:p w14:paraId="12FC16B7" w14:textId="22C35569" w:rsidR="005453E6" w:rsidRDefault="005453E6" w:rsidP="005453E6">
                      <w:pPr>
                        <w:ind w:firstLineChars="200" w:firstLine="320"/>
                        <w:rPr>
                          <w:rFonts w:hint="eastAsia"/>
                          <w:sz w:val="16"/>
                          <w:szCs w:val="16"/>
                        </w:rPr>
                      </w:pPr>
                      <w:r>
                        <w:rPr>
                          <w:rFonts w:hint="eastAsia"/>
                          <w:sz w:val="16"/>
                          <w:szCs w:val="16"/>
                        </w:rPr>
                        <w:t>所属先</w:t>
                      </w:r>
                    </w:p>
                    <w:p w14:paraId="6C00303D" w14:textId="368B1442" w:rsidR="005453E6" w:rsidRDefault="003B4B9D" w:rsidP="003B4B9D">
                      <w:pPr>
                        <w:ind w:firstLineChars="100" w:firstLine="160"/>
                        <w:rPr>
                          <w:rFonts w:hint="eastAsia"/>
                          <w:sz w:val="16"/>
                          <w:szCs w:val="16"/>
                        </w:rPr>
                      </w:pPr>
                      <w:r>
                        <w:rPr>
                          <w:rFonts w:hint="eastAsia"/>
                          <w:sz w:val="16"/>
                          <w:szCs w:val="16"/>
                        </w:rPr>
                        <w:t>英文所属</w:t>
                      </w:r>
                    </w:p>
                    <w:p w14:paraId="5E47721E" w14:textId="77777777" w:rsidR="005453E6" w:rsidRDefault="005453E6" w:rsidP="005453E6">
                      <w:pPr>
                        <w:rPr>
                          <w:rFonts w:hint="eastAsia"/>
                          <w:sz w:val="16"/>
                          <w:szCs w:val="16"/>
                        </w:rPr>
                      </w:pPr>
                    </w:p>
                    <w:p w14:paraId="2D3C2F82" w14:textId="77777777" w:rsidR="005B28B1" w:rsidRDefault="005B28B1" w:rsidP="005453E6">
                      <w:pPr>
                        <w:ind w:firstLineChars="300" w:firstLine="480"/>
                        <w:rPr>
                          <w:sz w:val="16"/>
                          <w:szCs w:val="16"/>
                        </w:rPr>
                      </w:pPr>
                    </w:p>
                    <w:p w14:paraId="75F1E0B5" w14:textId="57B09B21" w:rsidR="005453E6" w:rsidRDefault="005453E6" w:rsidP="005453E6">
                      <w:pPr>
                        <w:ind w:firstLineChars="300" w:firstLine="480"/>
                        <w:rPr>
                          <w:rFonts w:hint="eastAsia"/>
                          <w:sz w:val="16"/>
                          <w:szCs w:val="16"/>
                        </w:rPr>
                      </w:pPr>
                      <w:r>
                        <w:rPr>
                          <w:rFonts w:hint="eastAsia"/>
                          <w:sz w:val="16"/>
                          <w:szCs w:val="16"/>
                        </w:rPr>
                        <w:t>本文</w:t>
                      </w:r>
                    </w:p>
                    <w:p w14:paraId="377470AF" w14:textId="4E993479" w:rsidR="005453E6" w:rsidRDefault="005453E6" w:rsidP="005453E6">
                      <w:pPr>
                        <w:rPr>
                          <w:sz w:val="16"/>
                          <w:szCs w:val="16"/>
                        </w:rPr>
                      </w:pPr>
                    </w:p>
                    <w:p w14:paraId="0786512A" w14:textId="77777777" w:rsidR="00400E62" w:rsidRDefault="00400E62" w:rsidP="005453E6">
                      <w:pPr>
                        <w:rPr>
                          <w:sz w:val="16"/>
                          <w:szCs w:val="16"/>
                        </w:rPr>
                      </w:pPr>
                    </w:p>
                    <w:p w14:paraId="451F904B" w14:textId="77777777" w:rsidR="00400E62" w:rsidRDefault="00400E62" w:rsidP="005453E6">
                      <w:pPr>
                        <w:rPr>
                          <w:rFonts w:hint="eastAsia"/>
                          <w:sz w:val="16"/>
                          <w:szCs w:val="16"/>
                        </w:rPr>
                      </w:pPr>
                    </w:p>
                    <w:p w14:paraId="0913C225" w14:textId="77777777" w:rsidR="005453E6" w:rsidRDefault="005453E6" w:rsidP="005453E6">
                      <w:pPr>
                        <w:rPr>
                          <w:rFonts w:hint="eastAsia"/>
                          <w:sz w:val="16"/>
                          <w:szCs w:val="16"/>
                        </w:rPr>
                      </w:pPr>
                    </w:p>
                    <w:p w14:paraId="560BAD61" w14:textId="36ECB290" w:rsidR="005453E6" w:rsidRPr="00400E62" w:rsidRDefault="00400E62" w:rsidP="005453E6">
                      <w:pPr>
                        <w:rPr>
                          <w:rFonts w:hint="eastAsia"/>
                          <w:color w:val="FF0000"/>
                          <w:sz w:val="16"/>
                          <w:szCs w:val="16"/>
                        </w:rPr>
                      </w:pPr>
                      <w:r w:rsidRPr="00400E62">
                        <w:rPr>
                          <w:rFonts w:hint="eastAsia"/>
                          <w:color w:val="FF0000"/>
                          <w:sz w:val="16"/>
                          <w:szCs w:val="16"/>
                        </w:rPr>
                        <w:t>※</w:t>
                      </w:r>
                      <w:r w:rsidR="005453E6" w:rsidRPr="00400E62">
                        <w:rPr>
                          <w:rFonts w:hint="eastAsia"/>
                          <w:color w:val="FF0000"/>
                          <w:sz w:val="16"/>
                          <w:szCs w:val="16"/>
                        </w:rPr>
                        <w:t>ページを跨いで作成をしないでください。</w:t>
                      </w:r>
                    </w:p>
                  </w:txbxContent>
                </v:textbox>
                <w10:wrap type="square"/>
              </v:shape>
            </w:pict>
          </mc:Fallback>
        </mc:AlternateContent>
      </w:r>
    </w:p>
    <w:tbl>
      <w:tblPr>
        <w:tblpPr w:leftFromText="142" w:rightFromText="142"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5453E6" w14:paraId="31CA9A48" w14:textId="77777777" w:rsidTr="005453E6">
        <w:trPr>
          <w:trHeight w:val="900"/>
        </w:trPr>
        <w:tc>
          <w:tcPr>
            <w:tcW w:w="8280" w:type="dxa"/>
          </w:tcPr>
          <w:p w14:paraId="74263632" w14:textId="77777777" w:rsidR="005453E6" w:rsidRDefault="005453E6" w:rsidP="005453E6">
            <w:pPr>
              <w:rPr>
                <w:b/>
                <w:sz w:val="24"/>
                <w:szCs w:val="24"/>
              </w:rPr>
            </w:pPr>
            <w:r>
              <w:rPr>
                <w:rFonts w:hint="eastAsia"/>
                <w:b/>
                <w:sz w:val="24"/>
                <w:szCs w:val="24"/>
              </w:rPr>
              <w:t>新型コロナウイルス後遺症に対する嗅覚刺激の有用性</w:t>
            </w:r>
          </w:p>
          <w:p w14:paraId="497F4017" w14:textId="0F0AA9DE" w:rsidR="005453E6" w:rsidRPr="005453E6" w:rsidRDefault="005453E6" w:rsidP="005453E6">
            <w:pPr>
              <w:rPr>
                <w:bCs/>
                <w:sz w:val="24"/>
                <w:szCs w:val="24"/>
              </w:rPr>
            </w:pPr>
            <w:r w:rsidRPr="005453E6">
              <w:rPr>
                <w:bCs/>
                <w:sz w:val="24"/>
                <w:szCs w:val="24"/>
              </w:rPr>
              <w:t>Usefulness of olfactory stimulation for the sequelae of COVID-19</w:t>
            </w:r>
          </w:p>
        </w:tc>
      </w:tr>
      <w:tr w:rsidR="005453E6" w14:paraId="5DE9EEB2" w14:textId="77777777" w:rsidTr="005453E6">
        <w:trPr>
          <w:trHeight w:val="876"/>
        </w:trPr>
        <w:tc>
          <w:tcPr>
            <w:tcW w:w="8280" w:type="dxa"/>
          </w:tcPr>
          <w:p w14:paraId="38E43673" w14:textId="77777777" w:rsidR="005453E6" w:rsidRDefault="005453E6" w:rsidP="003B4B9D">
            <w:pPr>
              <w:rPr>
                <w:b/>
                <w:szCs w:val="21"/>
              </w:rPr>
            </w:pPr>
            <w:r>
              <w:rPr>
                <w:rFonts w:hint="eastAsia"/>
                <w:b/>
                <w:szCs w:val="21"/>
              </w:rPr>
              <w:t>喜納 香</w:t>
            </w:r>
            <w:r>
              <w:rPr>
                <w:rFonts w:hint="eastAsia"/>
                <w:b/>
                <w:szCs w:val="21"/>
                <w:vertAlign w:val="superscript"/>
              </w:rPr>
              <w:t>１）</w:t>
            </w:r>
            <w:r w:rsidR="003B4B9D">
              <w:rPr>
                <w:rFonts w:hint="eastAsia"/>
                <w:b/>
                <w:szCs w:val="21"/>
                <w:vertAlign w:val="superscript"/>
              </w:rPr>
              <w:t xml:space="preserve"> </w:t>
            </w:r>
            <w:r>
              <w:rPr>
                <w:rFonts w:hint="eastAsia"/>
                <w:b/>
                <w:szCs w:val="21"/>
              </w:rPr>
              <w:t>椎名 健</w:t>
            </w:r>
            <w:r>
              <w:rPr>
                <w:rFonts w:hint="eastAsia"/>
                <w:b/>
                <w:szCs w:val="21"/>
                <w:vertAlign w:val="superscript"/>
              </w:rPr>
              <w:t>２）</w:t>
            </w:r>
            <w:r w:rsidR="003B4B9D">
              <w:rPr>
                <w:rFonts w:hint="eastAsia"/>
                <w:b/>
                <w:szCs w:val="21"/>
                <w:vertAlign w:val="superscript"/>
              </w:rPr>
              <w:t xml:space="preserve"> </w:t>
            </w:r>
            <w:r w:rsidR="003B4B9D">
              <w:rPr>
                <w:rFonts w:hint="eastAsia"/>
                <w:b/>
                <w:szCs w:val="21"/>
              </w:rPr>
              <w:t>山田</w:t>
            </w:r>
            <w:r>
              <w:rPr>
                <w:rFonts w:hint="eastAsia"/>
                <w:b/>
                <w:szCs w:val="21"/>
              </w:rPr>
              <w:t xml:space="preserve"> 康</w:t>
            </w:r>
            <w:r>
              <w:rPr>
                <w:rFonts w:hint="eastAsia"/>
                <w:b/>
                <w:szCs w:val="21"/>
                <w:vertAlign w:val="superscript"/>
              </w:rPr>
              <w:t>3</w:t>
            </w:r>
            <w:r>
              <w:rPr>
                <w:b/>
                <w:szCs w:val="21"/>
                <w:vertAlign w:val="superscript"/>
              </w:rPr>
              <w:t xml:space="preserve">) </w:t>
            </w:r>
          </w:p>
          <w:p w14:paraId="06614D95" w14:textId="5039E63F" w:rsidR="003B4B9D" w:rsidRPr="003B4B9D" w:rsidRDefault="003B4B9D" w:rsidP="003B4B9D">
            <w:pPr>
              <w:rPr>
                <w:szCs w:val="21"/>
              </w:rPr>
            </w:pPr>
            <w:r>
              <w:rPr>
                <w:szCs w:val="21"/>
              </w:rPr>
              <w:t>Kaori Kino, Ken Shina, Yasushi Yamada.</w:t>
            </w:r>
          </w:p>
        </w:tc>
      </w:tr>
      <w:tr w:rsidR="005453E6" w14:paraId="2B59D8CB" w14:textId="77777777" w:rsidTr="005453E6">
        <w:trPr>
          <w:trHeight w:val="1174"/>
        </w:trPr>
        <w:tc>
          <w:tcPr>
            <w:tcW w:w="8280" w:type="dxa"/>
          </w:tcPr>
          <w:p w14:paraId="1B2FFED3" w14:textId="77777777" w:rsidR="005453E6" w:rsidRDefault="005453E6" w:rsidP="005453E6">
            <w:pPr>
              <w:rPr>
                <w:szCs w:val="21"/>
              </w:rPr>
            </w:pPr>
            <w:r>
              <w:rPr>
                <w:rFonts w:hint="eastAsia"/>
                <w:szCs w:val="21"/>
              </w:rPr>
              <w:t>１）丹生大学医学部解剖学教室　２）椎名病院耳鼻咽喉科 ３）健康大学プロダクト研究科</w:t>
            </w:r>
          </w:p>
          <w:p w14:paraId="2BBA7651" w14:textId="6A51E17A" w:rsidR="003B4B9D" w:rsidRDefault="003B4B9D" w:rsidP="005453E6">
            <w:pPr>
              <w:rPr>
                <w:szCs w:val="21"/>
              </w:rPr>
            </w:pPr>
            <w:r w:rsidRPr="003B4B9D">
              <w:rPr>
                <w:szCs w:val="21"/>
              </w:rPr>
              <w:t>1) Department of Anatomy, Niu University School of Medicine 2) Department of Otorhinolaryngology, Shiina Hospital 3) Department of Product Research, Health</w:t>
            </w:r>
            <w:r>
              <w:rPr>
                <w:szCs w:val="21"/>
              </w:rPr>
              <w:t>care</w:t>
            </w:r>
            <w:r w:rsidRPr="003B4B9D">
              <w:rPr>
                <w:szCs w:val="21"/>
              </w:rPr>
              <w:t xml:space="preserve"> University</w:t>
            </w:r>
          </w:p>
        </w:tc>
      </w:tr>
      <w:tr w:rsidR="005453E6" w14:paraId="739E22EA" w14:textId="77777777" w:rsidTr="005B28B1">
        <w:trPr>
          <w:trHeight w:val="10860"/>
        </w:trPr>
        <w:tc>
          <w:tcPr>
            <w:tcW w:w="8280" w:type="dxa"/>
          </w:tcPr>
          <w:p w14:paraId="30DEB5A5" w14:textId="3E1FE6CE" w:rsidR="005453E6" w:rsidRDefault="005453E6" w:rsidP="005453E6">
            <w:pPr>
              <w:rPr>
                <w:szCs w:val="21"/>
              </w:rPr>
            </w:pPr>
            <w:r>
              <w:rPr>
                <w:rFonts w:hint="eastAsia"/>
                <w:szCs w:val="21"/>
              </w:rPr>
              <w:t>【はじめに】加齢に伴い感覚器の能力は衰えることはよく知られている。中でも嗅覚は加齢に伴い顕著に障害されると考えられており、脳神経疾患のリスクファクターであることも知られている。本邦においてもいくつかの研究が知られているが、その報告数は乏しく症例数も十分とは言えない・・・・・・・・・・</w:t>
            </w:r>
          </w:p>
          <w:p w14:paraId="6520ED4B" w14:textId="77777777" w:rsidR="005453E6" w:rsidRDefault="005453E6" w:rsidP="005453E6">
            <w:pPr>
              <w:rPr>
                <w:szCs w:val="21"/>
              </w:rPr>
            </w:pPr>
          </w:p>
          <w:p w14:paraId="6AEB42DF" w14:textId="0C09A011" w:rsidR="005453E6" w:rsidRDefault="005453E6" w:rsidP="005453E6">
            <w:pPr>
              <w:rPr>
                <w:szCs w:val="21"/>
              </w:rPr>
            </w:pPr>
            <w:r>
              <w:rPr>
                <w:rFonts w:hint="eastAsia"/>
                <w:szCs w:val="21"/>
              </w:rPr>
              <w:t>【方法】本研究の対象者として、XXX例がエントリーされ、データの欠損値を有する〇〇例を除外した××例(AA±BB歳)のデータを元に解析を行った。データを得るにあたり株式会社・・・・・</w:t>
            </w:r>
          </w:p>
          <w:p w14:paraId="20D5458F" w14:textId="77777777" w:rsidR="005453E6" w:rsidRDefault="005453E6" w:rsidP="005453E6">
            <w:pPr>
              <w:rPr>
                <w:szCs w:val="21"/>
              </w:rPr>
            </w:pPr>
          </w:p>
          <w:p w14:paraId="48FEBF50" w14:textId="77777777" w:rsidR="005453E6" w:rsidRDefault="005453E6" w:rsidP="005453E6">
            <w:pPr>
              <w:rPr>
                <w:szCs w:val="21"/>
              </w:rPr>
            </w:pPr>
            <w:r>
              <w:rPr>
                <w:rFonts w:hint="eastAsia"/>
                <w:szCs w:val="21"/>
              </w:rPr>
              <w:t>【結果】総点およびその下位尺度すべてと年齢が有意な相関を示した。（p&lt;0.0001）また総点および下位尺度のうち植物臭、香料臭、スパイス臭と性別が有意な相関を示し(</w:t>
            </w:r>
            <w:r>
              <w:rPr>
                <w:szCs w:val="21"/>
              </w:rPr>
              <w:t>p&lt;0.01</w:t>
            </w:r>
            <w:r>
              <w:rPr>
                <w:rFonts w:hint="eastAsia"/>
                <w:szCs w:val="21"/>
              </w:rPr>
              <w:t>)、すべてのスコアは相互に相関していた。(</w:t>
            </w:r>
            <w:r>
              <w:rPr>
                <w:szCs w:val="21"/>
              </w:rPr>
              <w:t>p&lt;0.0001</w:t>
            </w:r>
            <w:r>
              <w:rPr>
                <w:rFonts w:hint="eastAsia"/>
                <w:szCs w:val="21"/>
              </w:rPr>
              <w:t>)加えて・・・・・</w:t>
            </w:r>
          </w:p>
          <w:p w14:paraId="0525D9EF" w14:textId="77777777" w:rsidR="005453E6" w:rsidRDefault="005453E6" w:rsidP="005453E6">
            <w:pPr>
              <w:rPr>
                <w:szCs w:val="21"/>
              </w:rPr>
            </w:pPr>
          </w:p>
          <w:p w14:paraId="40B3A0F8" w14:textId="77777777" w:rsidR="005453E6" w:rsidRDefault="005453E6" w:rsidP="005453E6">
            <w:pPr>
              <w:rPr>
                <w:szCs w:val="21"/>
              </w:rPr>
            </w:pPr>
            <w:r>
              <w:rPr>
                <w:rFonts w:hint="eastAsia"/>
                <w:szCs w:val="21"/>
              </w:rPr>
              <w:t>【考察】今回の調査の結果から、加齢にともなって広い範囲の匂いに対する嗅覚が、比例的に減少することが確認された。また、先行研究でも嗅覚には男女差があることが指摘されていたが、今回の調査から男女差がある香りとそうでない香りがあることが新たに示された。また・・・・・</w:t>
            </w:r>
          </w:p>
          <w:p w14:paraId="2FE59CCE" w14:textId="77777777" w:rsidR="005A446A" w:rsidRDefault="005A446A" w:rsidP="005453E6">
            <w:pPr>
              <w:rPr>
                <w:szCs w:val="21"/>
              </w:rPr>
            </w:pPr>
          </w:p>
          <w:p w14:paraId="3BACEA1D" w14:textId="64D6DF0E" w:rsidR="005A446A" w:rsidRDefault="005A446A" w:rsidP="005453E6">
            <w:pPr>
              <w:rPr>
                <w:rFonts w:hint="eastAsia"/>
                <w:szCs w:val="21"/>
              </w:rPr>
            </w:pPr>
            <w:r>
              <w:rPr>
                <w:rFonts w:hint="eastAsia"/>
                <w:szCs w:val="21"/>
              </w:rPr>
              <w:t>【結論】以上より、新型コロナウイルス後遺症に対して嗅覚刺激が有効であり・・・</w:t>
            </w:r>
          </w:p>
        </w:tc>
      </w:tr>
    </w:tbl>
    <w:p w14:paraId="190734F6" w14:textId="6F930D20" w:rsidR="005453E6" w:rsidRDefault="005453E6" w:rsidP="005453E6"/>
    <w:p w14:paraId="1EFD2075" w14:textId="5A61F777" w:rsidR="005453E6" w:rsidRPr="00674592" w:rsidRDefault="005453E6" w:rsidP="005453E6"/>
    <w:p w14:paraId="0A9F99CB" w14:textId="48B3AFDF" w:rsidR="001A2109" w:rsidRPr="005453E6" w:rsidRDefault="001A2109" w:rsidP="005453E6">
      <w:pPr>
        <w:rPr>
          <w:rFonts w:ascii="ＭＳ Ｐゴシック" w:eastAsia="ＭＳ Ｐゴシック"/>
          <w:sz w:val="24"/>
          <w:szCs w:val="28"/>
        </w:rPr>
      </w:pPr>
    </w:p>
    <w:sectPr w:rsidR="001A2109" w:rsidRPr="005453E6" w:rsidSect="00F914A0">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39E0" w14:textId="77777777" w:rsidR="001033A7" w:rsidRDefault="001033A7" w:rsidP="00F914A0">
      <w:r>
        <w:separator/>
      </w:r>
    </w:p>
  </w:endnote>
  <w:endnote w:type="continuationSeparator" w:id="0">
    <w:p w14:paraId="552340B9" w14:textId="77777777" w:rsidR="001033A7" w:rsidRDefault="001033A7" w:rsidP="00F9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1884" w14:textId="77777777" w:rsidR="001033A7" w:rsidRDefault="001033A7" w:rsidP="00F914A0">
      <w:r>
        <w:separator/>
      </w:r>
    </w:p>
  </w:footnote>
  <w:footnote w:type="continuationSeparator" w:id="0">
    <w:p w14:paraId="4E4B7A9F" w14:textId="77777777" w:rsidR="001033A7" w:rsidRDefault="001033A7" w:rsidP="00F9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3E0D" w14:textId="0155609E" w:rsidR="00F914A0" w:rsidRDefault="00F914A0">
    <w:pPr>
      <w:pStyle w:val="a3"/>
    </w:pPr>
    <w:r w:rsidRPr="002657FD">
      <w:rPr>
        <w:rFonts w:eastAsia="DengXian"/>
        <w:b/>
        <w:bCs/>
        <w:noProof/>
      </w:rPr>
      <w:drawing>
        <wp:inline distT="0" distB="0" distL="0" distR="0" wp14:anchorId="1248B937" wp14:editId="0AF6227D">
          <wp:extent cx="2057400" cy="50363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04259" cy="5151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10D61"/>
    <w:multiLevelType w:val="hybridMultilevel"/>
    <w:tmpl w:val="4AE83980"/>
    <w:lvl w:ilvl="0" w:tplc="BFA8259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603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A0"/>
    <w:rsid w:val="0005439F"/>
    <w:rsid w:val="000C0BD6"/>
    <w:rsid w:val="001033A7"/>
    <w:rsid w:val="00160BE0"/>
    <w:rsid w:val="001A2109"/>
    <w:rsid w:val="001A73A1"/>
    <w:rsid w:val="002D39CB"/>
    <w:rsid w:val="002F4BA3"/>
    <w:rsid w:val="003B4B9D"/>
    <w:rsid w:val="00400E62"/>
    <w:rsid w:val="00490EA4"/>
    <w:rsid w:val="004B41CC"/>
    <w:rsid w:val="004E3598"/>
    <w:rsid w:val="005453E6"/>
    <w:rsid w:val="005A446A"/>
    <w:rsid w:val="005B28B1"/>
    <w:rsid w:val="005D5360"/>
    <w:rsid w:val="00813BDD"/>
    <w:rsid w:val="008E120F"/>
    <w:rsid w:val="00B33448"/>
    <w:rsid w:val="00B66618"/>
    <w:rsid w:val="00BB1B9D"/>
    <w:rsid w:val="00C26342"/>
    <w:rsid w:val="00C72BBC"/>
    <w:rsid w:val="00CD3296"/>
    <w:rsid w:val="00DF4AAA"/>
    <w:rsid w:val="00E675C9"/>
    <w:rsid w:val="00F6528D"/>
    <w:rsid w:val="00F914A0"/>
    <w:rsid w:val="00FE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720259"/>
  <w15:docId w15:val="{2338850F-176A-4309-AF9A-04512D54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3E6"/>
    <w:pPr>
      <w:widowControl w:val="0"/>
      <w:jc w:val="both"/>
    </w:pPr>
    <w:rPr>
      <w:rFonts w:ascii="ＭＳ 明朝" w:eastAsia="ＭＳ 明朝" w:hAnsi="ＭＳ Ｐゴシック" w:cs="Times New Roman"/>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4A0"/>
    <w:pPr>
      <w:tabs>
        <w:tab w:val="center" w:pos="4252"/>
        <w:tab w:val="right" w:pos="8504"/>
      </w:tabs>
      <w:snapToGrid w:val="0"/>
    </w:pPr>
  </w:style>
  <w:style w:type="character" w:customStyle="1" w:styleId="a4">
    <w:name w:val="ヘッダー (文字)"/>
    <w:basedOn w:val="a0"/>
    <w:link w:val="a3"/>
    <w:uiPriority w:val="99"/>
    <w:rsid w:val="00F914A0"/>
  </w:style>
  <w:style w:type="paragraph" w:styleId="a5">
    <w:name w:val="footer"/>
    <w:basedOn w:val="a"/>
    <w:link w:val="a6"/>
    <w:uiPriority w:val="99"/>
    <w:unhideWhenUsed/>
    <w:rsid w:val="00F914A0"/>
    <w:pPr>
      <w:tabs>
        <w:tab w:val="center" w:pos="4252"/>
        <w:tab w:val="right" w:pos="8504"/>
      </w:tabs>
      <w:snapToGrid w:val="0"/>
    </w:pPr>
  </w:style>
  <w:style w:type="character" w:customStyle="1" w:styleId="a6">
    <w:name w:val="フッター (文字)"/>
    <w:basedOn w:val="a0"/>
    <w:link w:val="a5"/>
    <w:uiPriority w:val="99"/>
    <w:rsid w:val="00F914A0"/>
  </w:style>
  <w:style w:type="character" w:styleId="a7">
    <w:name w:val="Hyperlink"/>
    <w:basedOn w:val="a0"/>
    <w:uiPriority w:val="99"/>
    <w:unhideWhenUsed/>
    <w:rsid w:val="00F914A0"/>
    <w:rPr>
      <w:color w:val="0563C1" w:themeColor="hyperlink"/>
      <w:u w:val="single"/>
    </w:rPr>
  </w:style>
  <w:style w:type="character" w:styleId="a8">
    <w:name w:val="Unresolved Mention"/>
    <w:basedOn w:val="a0"/>
    <w:uiPriority w:val="99"/>
    <w:semiHidden/>
    <w:unhideWhenUsed/>
    <w:rsid w:val="00F914A0"/>
    <w:rPr>
      <w:color w:val="605E5C"/>
      <w:shd w:val="clear" w:color="auto" w:fill="E1DFDD"/>
    </w:rPr>
  </w:style>
  <w:style w:type="paragraph" w:customStyle="1" w:styleId="MDPI31text">
    <w:name w:val="MDPI_3.1_text"/>
    <w:qFormat/>
    <w:rsid w:val="002D39CB"/>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42tablebody">
    <w:name w:val="MDPI_4.2_table_body"/>
    <w:qFormat/>
    <w:rsid w:val="002D39CB"/>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51figurecaption">
    <w:name w:val="MDPI_5.1_figure_caption"/>
    <w:qFormat/>
    <w:rsid w:val="002D39CB"/>
    <w:pPr>
      <w:adjustRightInd w:val="0"/>
      <w:snapToGrid w:val="0"/>
      <w:spacing w:before="120" w:after="240" w:line="228" w:lineRule="auto"/>
      <w:ind w:left="2608"/>
    </w:pPr>
    <w:rPr>
      <w:rFonts w:ascii="Palatino Linotype" w:eastAsia="Times New Roman" w:hAnsi="Palatino Linotype" w:cs="Times New Roman"/>
      <w:color w:val="000000"/>
      <w:kern w:val="0"/>
      <w:sz w:val="18"/>
      <w:szCs w:val="20"/>
      <w:lang w:eastAsia="de-DE" w:bidi="en-US"/>
    </w:rPr>
  </w:style>
  <w:style w:type="paragraph" w:customStyle="1" w:styleId="MDPI52figure">
    <w:name w:val="MDPI_5.2_figure"/>
    <w:qFormat/>
    <w:rsid w:val="002D39CB"/>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41tablecaption">
    <w:name w:val="MDPI_4.1_table_caption"/>
    <w:qFormat/>
    <w:rsid w:val="002D39CB"/>
    <w:pPr>
      <w:adjustRightInd w:val="0"/>
      <w:snapToGrid w:val="0"/>
      <w:spacing w:before="240" w:after="120" w:line="228" w:lineRule="auto"/>
      <w:ind w:left="2608"/>
    </w:pPr>
    <w:rPr>
      <w:rFonts w:ascii="Palatino Linotype" w:eastAsia="Times New Roman" w:hAnsi="Palatino Linotype" w:cs="Cordia New"/>
      <w:color w:val="000000"/>
      <w:kern w:val="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21197">
      <w:bodyDiv w:val="1"/>
      <w:marLeft w:val="0"/>
      <w:marRight w:val="0"/>
      <w:marTop w:val="0"/>
      <w:marBottom w:val="0"/>
      <w:divBdr>
        <w:top w:val="none" w:sz="0" w:space="0" w:color="auto"/>
        <w:left w:val="none" w:sz="0" w:space="0" w:color="auto"/>
        <w:bottom w:val="none" w:sz="0" w:space="0" w:color="auto"/>
        <w:right w:val="none" w:sz="0" w:space="0" w:color="auto"/>
      </w:divBdr>
      <w:divsChild>
        <w:div w:id="525287626">
          <w:marLeft w:val="0"/>
          <w:marRight w:val="0"/>
          <w:marTop w:val="0"/>
          <w:marBottom w:val="0"/>
          <w:divBdr>
            <w:top w:val="none" w:sz="0" w:space="0" w:color="auto"/>
            <w:left w:val="none" w:sz="0" w:space="0" w:color="auto"/>
            <w:bottom w:val="none" w:sz="0" w:space="0" w:color="auto"/>
            <w:right w:val="none" w:sz="0" w:space="0" w:color="auto"/>
          </w:divBdr>
          <w:divsChild>
            <w:div w:id="181869157">
              <w:marLeft w:val="0"/>
              <w:marRight w:val="0"/>
              <w:marTop w:val="0"/>
              <w:marBottom w:val="0"/>
              <w:divBdr>
                <w:top w:val="none" w:sz="0" w:space="0" w:color="auto"/>
                <w:left w:val="none" w:sz="0" w:space="0" w:color="auto"/>
                <w:bottom w:val="none" w:sz="0" w:space="0" w:color="auto"/>
                <w:right w:val="none" w:sz="0" w:space="0" w:color="auto"/>
              </w:divBdr>
            </w:div>
            <w:div w:id="10642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神保 太樹</dc:creator>
  <cp:keywords/>
  <dc:description/>
  <cp:lastModifiedBy>神保 太樹</cp:lastModifiedBy>
  <cp:revision>7</cp:revision>
  <dcterms:created xsi:type="dcterms:W3CDTF">2021-11-06T14:46:00Z</dcterms:created>
  <dcterms:modified xsi:type="dcterms:W3CDTF">2023-07-22T18:25:00Z</dcterms:modified>
</cp:coreProperties>
</file>